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00F2" w14:textId="12ED4891" w:rsidR="00D9108D" w:rsidRPr="00DF43DF" w:rsidRDefault="00470F0C" w:rsidP="007D350E">
      <w:pPr>
        <w:autoSpaceDE w:val="0"/>
        <w:autoSpaceDN w:val="0"/>
        <w:adjustRightInd w:val="0"/>
        <w:spacing w:after="0" w:line="240" w:lineRule="auto"/>
        <w:jc w:val="center"/>
        <w:rPr>
          <w:rFonts w:cstheme="minorHAnsi"/>
        </w:rPr>
      </w:pPr>
      <w:r>
        <w:rPr>
          <w:rFonts w:cstheme="minorHAnsi"/>
        </w:rPr>
        <w:t>Graphic Design</w:t>
      </w:r>
    </w:p>
    <w:p w14:paraId="1BBAF991" w14:textId="3AA961D5" w:rsidR="005B1795" w:rsidRDefault="002F160A" w:rsidP="007D350E">
      <w:pPr>
        <w:autoSpaceDE w:val="0"/>
        <w:autoSpaceDN w:val="0"/>
        <w:adjustRightInd w:val="0"/>
        <w:spacing w:after="0" w:line="240" w:lineRule="auto"/>
        <w:jc w:val="center"/>
        <w:rPr>
          <w:rFonts w:cstheme="minorHAnsi"/>
        </w:rPr>
      </w:pPr>
      <w:r>
        <w:rPr>
          <w:rFonts w:cstheme="minorHAnsi"/>
        </w:rPr>
        <w:t>Emotion &amp; Movement</w:t>
      </w:r>
      <w:bookmarkStart w:id="0" w:name="_GoBack"/>
      <w:bookmarkEnd w:id="0"/>
      <w:r w:rsidR="00470F0C">
        <w:rPr>
          <w:rFonts w:cstheme="minorHAnsi"/>
        </w:rPr>
        <w:t xml:space="preserve"> Assignment</w:t>
      </w:r>
    </w:p>
    <w:p w14:paraId="6F04E53F" w14:textId="77777777" w:rsidR="00B4472C" w:rsidRDefault="00B4472C" w:rsidP="005B1795">
      <w:pPr>
        <w:autoSpaceDE w:val="0"/>
        <w:autoSpaceDN w:val="0"/>
        <w:adjustRightInd w:val="0"/>
        <w:spacing w:after="0" w:line="240" w:lineRule="auto"/>
        <w:rPr>
          <w:rFonts w:cstheme="minorHAnsi"/>
        </w:rPr>
      </w:pPr>
    </w:p>
    <w:p w14:paraId="29DB9D38" w14:textId="2BDD6FF2" w:rsidR="00B4472C" w:rsidRPr="00DF43DF" w:rsidRDefault="00B4472C" w:rsidP="005B1795">
      <w:pPr>
        <w:autoSpaceDE w:val="0"/>
        <w:autoSpaceDN w:val="0"/>
        <w:adjustRightInd w:val="0"/>
        <w:spacing w:after="0" w:line="240" w:lineRule="auto"/>
        <w:rPr>
          <w:rFonts w:cstheme="minorHAnsi"/>
        </w:rPr>
      </w:pPr>
      <w:r>
        <w:rPr>
          <w:rFonts w:cstheme="minorHAnsi"/>
        </w:rPr>
        <w:t xml:space="preserve">Directions: Use MS Publisher </w:t>
      </w:r>
      <w:r w:rsidR="006A4561">
        <w:rPr>
          <w:rFonts w:cstheme="minorHAnsi"/>
        </w:rPr>
        <w:t xml:space="preserve">or Pages </w:t>
      </w:r>
      <w:r>
        <w:rPr>
          <w:rFonts w:cstheme="minorHAnsi"/>
        </w:rPr>
        <w:t>to complete the following assignment.</w:t>
      </w:r>
      <w:r w:rsidR="00D24F8A">
        <w:rPr>
          <w:rFonts w:cstheme="minorHAnsi"/>
        </w:rPr>
        <w:t xml:space="preserve">  Complete each part on a separate sheet of paper.  All letters should be at least 48 points.</w:t>
      </w:r>
    </w:p>
    <w:p w14:paraId="692B4695" w14:textId="77777777" w:rsidR="005B1795" w:rsidRPr="00DF43DF" w:rsidRDefault="005B1795" w:rsidP="005B1795">
      <w:pPr>
        <w:autoSpaceDE w:val="0"/>
        <w:autoSpaceDN w:val="0"/>
        <w:adjustRightInd w:val="0"/>
        <w:spacing w:after="0" w:line="240" w:lineRule="auto"/>
        <w:rPr>
          <w:rFonts w:cstheme="minorHAnsi"/>
        </w:rPr>
      </w:pPr>
    </w:p>
    <w:p w14:paraId="3C3FA8C8" w14:textId="513BB1B3" w:rsidR="00DF43DF" w:rsidRDefault="00775320" w:rsidP="00DF43DF">
      <w:pPr>
        <w:autoSpaceDE w:val="0"/>
        <w:autoSpaceDN w:val="0"/>
        <w:adjustRightInd w:val="0"/>
        <w:spacing w:after="0" w:line="240" w:lineRule="auto"/>
        <w:rPr>
          <w:rFonts w:cstheme="minorHAnsi"/>
        </w:rPr>
      </w:pPr>
      <w:r w:rsidRPr="00DF43DF">
        <w:rPr>
          <w:rFonts w:cstheme="minorHAnsi"/>
        </w:rPr>
        <w:t xml:space="preserve">Part I: </w:t>
      </w:r>
      <w:r w:rsidR="00DF43DF" w:rsidRPr="00DF43DF">
        <w:rPr>
          <w:rFonts w:cstheme="minorHAnsi"/>
        </w:rPr>
        <w:t>Select six words (three from list A and three from list B</w:t>
      </w:r>
      <w:r w:rsidR="00470F0C">
        <w:rPr>
          <w:rFonts w:cstheme="minorHAnsi"/>
        </w:rPr>
        <w:t>)</w:t>
      </w:r>
      <w:r w:rsidR="00DF43DF" w:rsidRPr="00DF43DF">
        <w:rPr>
          <w:rFonts w:cstheme="minorHAnsi"/>
        </w:rPr>
        <w:t xml:space="preserve"> and explore their expressive quality by manipulating the </w:t>
      </w:r>
      <w:proofErr w:type="gramStart"/>
      <w:r w:rsidR="00DF43DF" w:rsidRPr="00DF43DF">
        <w:rPr>
          <w:rFonts w:cstheme="minorHAnsi"/>
        </w:rPr>
        <w:t>letter forms</w:t>
      </w:r>
      <w:proofErr w:type="gramEnd"/>
      <w:r w:rsidR="00470F0C">
        <w:rPr>
          <w:rFonts w:cstheme="minorHAnsi"/>
        </w:rPr>
        <w:t xml:space="preserve">.  </w:t>
      </w:r>
      <w:r w:rsidR="00DF43DF" w:rsidRPr="00DF43DF">
        <w:rPr>
          <w:rFonts w:cstheme="minorHAnsi"/>
        </w:rPr>
        <w:t>The best solutions not only enhance the word’s meaning</w:t>
      </w:r>
      <w:r w:rsidR="00470F0C">
        <w:rPr>
          <w:rFonts w:cstheme="minorHAnsi"/>
        </w:rPr>
        <w:t>,</w:t>
      </w:r>
      <w:r w:rsidR="00DF43DF" w:rsidRPr="00DF43DF">
        <w:rPr>
          <w:rFonts w:cstheme="minorHAnsi"/>
        </w:rPr>
        <w:t xml:space="preserve"> </w:t>
      </w:r>
      <w:proofErr w:type="gramStart"/>
      <w:r w:rsidR="00DF43DF" w:rsidRPr="00DF43DF">
        <w:rPr>
          <w:rFonts w:cstheme="minorHAnsi"/>
        </w:rPr>
        <w:t>but</w:t>
      </w:r>
      <w:proofErr w:type="gramEnd"/>
      <w:r w:rsidR="00DF43DF" w:rsidRPr="00DF43DF">
        <w:rPr>
          <w:rFonts w:cstheme="minorHAnsi"/>
        </w:rPr>
        <w:t xml:space="preserve"> are clever and aesthetically pleasing. Sometimes an unexpected effect can be achieved when the typographic solution contradicts the meaning of the word, setting “big” with small type, for example. As this exercise requires manipulating typefaces, styles, sizes, and positions, it is an excellent project for developing computer skills.</w:t>
      </w:r>
      <w:r w:rsidR="00DF43DF">
        <w:rPr>
          <w:rFonts w:cstheme="minorHAnsi"/>
        </w:rPr>
        <w:t xml:space="preserve">  Type your six words on the same sheet of paper.</w:t>
      </w:r>
    </w:p>
    <w:p w14:paraId="713AD4A6" w14:textId="77777777" w:rsidR="00775320" w:rsidRPr="00DF43DF" w:rsidRDefault="00775320" w:rsidP="005B1795">
      <w:pPr>
        <w:autoSpaceDE w:val="0"/>
        <w:autoSpaceDN w:val="0"/>
        <w:adjustRightInd w:val="0"/>
        <w:spacing w:after="0" w:line="240" w:lineRule="auto"/>
        <w:rPr>
          <w:rFonts w:cstheme="minorHAnsi"/>
        </w:rPr>
      </w:pPr>
    </w:p>
    <w:p w14:paraId="78FCD5E5" w14:textId="77777777" w:rsidR="00DF43DF" w:rsidRPr="00DF43DF" w:rsidRDefault="00DF43DF" w:rsidP="00DF43DF">
      <w:pPr>
        <w:autoSpaceDE w:val="0"/>
        <w:autoSpaceDN w:val="0"/>
        <w:adjustRightInd w:val="0"/>
        <w:spacing w:after="0" w:line="240" w:lineRule="auto"/>
        <w:rPr>
          <w:rFonts w:cstheme="minorHAnsi"/>
          <w:b/>
          <w:bCs/>
        </w:rPr>
        <w:sectPr w:rsidR="00DF43DF" w:rsidRPr="00DF43DF" w:rsidSect="00DF43DF">
          <w:pgSz w:w="12240" w:h="15840"/>
          <w:pgMar w:top="720" w:right="720" w:bottom="720" w:left="720" w:header="720" w:footer="720" w:gutter="0"/>
          <w:cols w:space="720"/>
          <w:docGrid w:linePitch="360"/>
        </w:sectPr>
      </w:pPr>
    </w:p>
    <w:p w14:paraId="16A69A1F" w14:textId="77777777" w:rsidR="00DF43DF" w:rsidRPr="00DF43DF" w:rsidRDefault="00DF43DF" w:rsidP="00DF43DF">
      <w:pPr>
        <w:autoSpaceDE w:val="0"/>
        <w:autoSpaceDN w:val="0"/>
        <w:adjustRightInd w:val="0"/>
        <w:spacing w:after="0" w:line="240" w:lineRule="auto"/>
        <w:rPr>
          <w:rFonts w:cstheme="minorHAnsi"/>
          <w:b/>
          <w:bCs/>
        </w:rPr>
      </w:pPr>
      <w:r w:rsidRPr="00DF43DF">
        <w:rPr>
          <w:rFonts w:cstheme="minorHAnsi"/>
          <w:b/>
          <w:bCs/>
        </w:rPr>
        <w:lastRenderedPageBreak/>
        <w:t>A</w:t>
      </w:r>
    </w:p>
    <w:p w14:paraId="10734858"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explosion</w:t>
      </w:r>
      <w:proofErr w:type="gramEnd"/>
    </w:p>
    <w:p w14:paraId="31AB0A79"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broken</w:t>
      </w:r>
      <w:proofErr w:type="gramEnd"/>
    </w:p>
    <w:p w14:paraId="09BD87C5"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sunrise</w:t>
      </w:r>
      <w:proofErr w:type="gramEnd"/>
    </w:p>
    <w:p w14:paraId="470E52CE"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invisible</w:t>
      </w:r>
      <w:proofErr w:type="gramEnd"/>
    </w:p>
    <w:p w14:paraId="0B8B7232"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short</w:t>
      </w:r>
      <w:proofErr w:type="gramEnd"/>
    </w:p>
    <w:p w14:paraId="7FA894F8"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smooth</w:t>
      </w:r>
      <w:proofErr w:type="gramEnd"/>
    </w:p>
    <w:p w14:paraId="0167DFC4" w14:textId="77777777" w:rsidR="00DF43DF" w:rsidRDefault="00DF43DF" w:rsidP="00DF43DF">
      <w:pPr>
        <w:autoSpaceDE w:val="0"/>
        <w:autoSpaceDN w:val="0"/>
        <w:adjustRightInd w:val="0"/>
        <w:spacing w:after="0" w:line="240" w:lineRule="auto"/>
        <w:rPr>
          <w:rFonts w:cstheme="minorHAnsi"/>
        </w:rPr>
      </w:pPr>
      <w:proofErr w:type="gramStart"/>
      <w:r w:rsidRPr="00DF43DF">
        <w:rPr>
          <w:rFonts w:cstheme="minorHAnsi"/>
        </w:rPr>
        <w:t>float</w:t>
      </w:r>
      <w:proofErr w:type="gramEnd"/>
    </w:p>
    <w:p w14:paraId="13DBF8B0" w14:textId="4C80C113" w:rsidR="00470F0C" w:rsidRDefault="00470F0C" w:rsidP="00DF43DF">
      <w:pPr>
        <w:autoSpaceDE w:val="0"/>
        <w:autoSpaceDN w:val="0"/>
        <w:adjustRightInd w:val="0"/>
        <w:spacing w:after="0" w:line="240" w:lineRule="auto"/>
        <w:rPr>
          <w:rFonts w:cstheme="minorHAnsi"/>
        </w:rPr>
      </w:pPr>
      <w:proofErr w:type="gramStart"/>
      <w:r>
        <w:rPr>
          <w:rFonts w:cstheme="minorHAnsi"/>
        </w:rPr>
        <w:t>compression</w:t>
      </w:r>
      <w:proofErr w:type="gramEnd"/>
    </w:p>
    <w:p w14:paraId="78E035E6" w14:textId="027BCDF2" w:rsidR="00470F0C" w:rsidRDefault="00470F0C" w:rsidP="00DF43DF">
      <w:pPr>
        <w:autoSpaceDE w:val="0"/>
        <w:autoSpaceDN w:val="0"/>
        <w:adjustRightInd w:val="0"/>
        <w:spacing w:after="0" w:line="240" w:lineRule="auto"/>
        <w:rPr>
          <w:rFonts w:cstheme="minorHAnsi"/>
        </w:rPr>
      </w:pPr>
      <w:proofErr w:type="gramStart"/>
      <w:r>
        <w:rPr>
          <w:rFonts w:cstheme="minorHAnsi"/>
        </w:rPr>
        <w:t>disruption</w:t>
      </w:r>
      <w:proofErr w:type="gramEnd"/>
    </w:p>
    <w:p w14:paraId="031CA243" w14:textId="7C8986BB" w:rsidR="00470F0C" w:rsidRPr="00DF43DF" w:rsidRDefault="00470F0C" w:rsidP="00DF43DF">
      <w:pPr>
        <w:autoSpaceDE w:val="0"/>
        <w:autoSpaceDN w:val="0"/>
        <w:adjustRightInd w:val="0"/>
        <w:spacing w:after="0" w:line="240" w:lineRule="auto"/>
        <w:rPr>
          <w:rFonts w:cstheme="minorHAnsi"/>
        </w:rPr>
      </w:pPr>
      <w:proofErr w:type="gramStart"/>
      <w:r>
        <w:rPr>
          <w:rFonts w:cstheme="minorHAnsi"/>
        </w:rPr>
        <w:t>migration</w:t>
      </w:r>
      <w:proofErr w:type="gramEnd"/>
    </w:p>
    <w:p w14:paraId="22AC785A" w14:textId="77777777" w:rsidR="00470F0C" w:rsidRDefault="00470F0C" w:rsidP="00470F0C">
      <w:pPr>
        <w:autoSpaceDE w:val="0"/>
        <w:autoSpaceDN w:val="0"/>
        <w:adjustRightInd w:val="0"/>
        <w:spacing w:after="0" w:line="240" w:lineRule="auto"/>
        <w:rPr>
          <w:rFonts w:cstheme="minorHAnsi"/>
        </w:rPr>
      </w:pPr>
      <w:proofErr w:type="gramStart"/>
      <w:r>
        <w:rPr>
          <w:rFonts w:cstheme="minorHAnsi"/>
        </w:rPr>
        <w:t>transition</w:t>
      </w:r>
      <w:proofErr w:type="gramEnd"/>
    </w:p>
    <w:p w14:paraId="19DCA9F4" w14:textId="77777777" w:rsidR="00470F0C" w:rsidRDefault="00470F0C" w:rsidP="00DF43DF">
      <w:pPr>
        <w:autoSpaceDE w:val="0"/>
        <w:autoSpaceDN w:val="0"/>
        <w:adjustRightInd w:val="0"/>
        <w:spacing w:after="0" w:line="240" w:lineRule="auto"/>
        <w:rPr>
          <w:rFonts w:cstheme="minorHAnsi"/>
          <w:b/>
          <w:bCs/>
        </w:rPr>
      </w:pPr>
    </w:p>
    <w:p w14:paraId="60B763A1" w14:textId="77777777" w:rsidR="00DF43DF" w:rsidRPr="00DF43DF" w:rsidRDefault="00DF43DF" w:rsidP="00DF43DF">
      <w:pPr>
        <w:autoSpaceDE w:val="0"/>
        <w:autoSpaceDN w:val="0"/>
        <w:adjustRightInd w:val="0"/>
        <w:spacing w:after="0" w:line="240" w:lineRule="auto"/>
        <w:rPr>
          <w:rFonts w:cstheme="minorHAnsi"/>
          <w:b/>
          <w:bCs/>
        </w:rPr>
      </w:pPr>
      <w:r w:rsidRPr="00DF43DF">
        <w:rPr>
          <w:rFonts w:cstheme="minorHAnsi"/>
          <w:b/>
          <w:bCs/>
        </w:rPr>
        <w:lastRenderedPageBreak/>
        <w:t>B</w:t>
      </w:r>
    </w:p>
    <w:p w14:paraId="7675F123"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puzzle</w:t>
      </w:r>
      <w:proofErr w:type="gramEnd"/>
    </w:p>
    <w:p w14:paraId="25B0C58D"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mimic</w:t>
      </w:r>
      <w:proofErr w:type="gramEnd"/>
    </w:p>
    <w:p w14:paraId="09977330"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elastic</w:t>
      </w:r>
      <w:proofErr w:type="gramEnd"/>
    </w:p>
    <w:p w14:paraId="122ABE6C"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inside</w:t>
      </w:r>
      <w:proofErr w:type="gramEnd"/>
    </w:p>
    <w:p w14:paraId="0CD801BD" w14:textId="29A59D58"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additi</w:t>
      </w:r>
      <w:r w:rsidR="00470F0C">
        <w:rPr>
          <w:rFonts w:cstheme="minorHAnsi"/>
        </w:rPr>
        <w:t>on</w:t>
      </w:r>
      <w:proofErr w:type="gramEnd"/>
    </w:p>
    <w:p w14:paraId="55C77498"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lonely</w:t>
      </w:r>
      <w:proofErr w:type="gramEnd"/>
    </w:p>
    <w:p w14:paraId="5FD0C941" w14:textId="77777777"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magnetic</w:t>
      </w:r>
      <w:proofErr w:type="gramEnd"/>
    </w:p>
    <w:p w14:paraId="22D38288" w14:textId="477F8EBF" w:rsidR="00DF43DF" w:rsidRDefault="00DF43DF" w:rsidP="005B1795">
      <w:pPr>
        <w:autoSpaceDE w:val="0"/>
        <w:autoSpaceDN w:val="0"/>
        <w:adjustRightInd w:val="0"/>
        <w:spacing w:after="0" w:line="240" w:lineRule="auto"/>
        <w:rPr>
          <w:rFonts w:cstheme="minorHAnsi"/>
        </w:rPr>
      </w:pPr>
      <w:proofErr w:type="gramStart"/>
      <w:r w:rsidRPr="00DF43DF">
        <w:rPr>
          <w:rFonts w:cstheme="minorHAnsi"/>
        </w:rPr>
        <w:t>removable</w:t>
      </w:r>
      <w:proofErr w:type="gramEnd"/>
    </w:p>
    <w:p w14:paraId="629880CC" w14:textId="6F574C72" w:rsidR="00470F0C" w:rsidRDefault="00470F0C" w:rsidP="005B1795">
      <w:pPr>
        <w:autoSpaceDE w:val="0"/>
        <w:autoSpaceDN w:val="0"/>
        <w:adjustRightInd w:val="0"/>
        <w:spacing w:after="0" w:line="240" w:lineRule="auto"/>
        <w:rPr>
          <w:rFonts w:cstheme="minorHAnsi"/>
        </w:rPr>
      </w:pPr>
      <w:proofErr w:type="gramStart"/>
      <w:r>
        <w:rPr>
          <w:rFonts w:cstheme="minorHAnsi"/>
        </w:rPr>
        <w:t>repetition</w:t>
      </w:r>
      <w:proofErr w:type="gramEnd"/>
    </w:p>
    <w:p w14:paraId="5191FC67" w14:textId="688CE78A" w:rsidR="00470F0C" w:rsidRDefault="00470F0C" w:rsidP="005B1795">
      <w:pPr>
        <w:autoSpaceDE w:val="0"/>
        <w:autoSpaceDN w:val="0"/>
        <w:adjustRightInd w:val="0"/>
        <w:spacing w:after="0" w:line="240" w:lineRule="auto"/>
        <w:rPr>
          <w:rFonts w:cstheme="minorHAnsi"/>
        </w:rPr>
      </w:pPr>
      <w:proofErr w:type="gramStart"/>
      <w:r>
        <w:rPr>
          <w:rFonts w:cstheme="minorHAnsi"/>
        </w:rPr>
        <w:t>expansion</w:t>
      </w:r>
      <w:proofErr w:type="gramEnd"/>
    </w:p>
    <w:p w14:paraId="69AB675D" w14:textId="2C4DA8D8" w:rsidR="00470F0C" w:rsidRPr="00DF43DF" w:rsidRDefault="00470F0C" w:rsidP="005B1795">
      <w:pPr>
        <w:autoSpaceDE w:val="0"/>
        <w:autoSpaceDN w:val="0"/>
        <w:adjustRightInd w:val="0"/>
        <w:spacing w:after="0" w:line="240" w:lineRule="auto"/>
        <w:rPr>
          <w:rFonts w:cstheme="minorHAnsi"/>
        </w:rPr>
        <w:sectPr w:rsidR="00470F0C" w:rsidRPr="00DF43DF" w:rsidSect="00470F0C">
          <w:type w:val="continuous"/>
          <w:pgSz w:w="12240" w:h="15840"/>
          <w:pgMar w:top="720" w:right="720" w:bottom="720" w:left="720" w:header="720" w:footer="720" w:gutter="0"/>
          <w:cols w:num="2" w:space="720"/>
          <w:docGrid w:linePitch="360"/>
        </w:sectPr>
      </w:pPr>
      <w:proofErr w:type="gramStart"/>
      <w:r>
        <w:rPr>
          <w:rFonts w:cstheme="minorHAnsi"/>
        </w:rPr>
        <w:t>elimination</w:t>
      </w:r>
      <w:proofErr w:type="gramEnd"/>
    </w:p>
    <w:p w14:paraId="009B7719" w14:textId="77777777" w:rsidR="00470F0C" w:rsidRDefault="00470F0C" w:rsidP="005B1795">
      <w:pPr>
        <w:autoSpaceDE w:val="0"/>
        <w:autoSpaceDN w:val="0"/>
        <w:adjustRightInd w:val="0"/>
        <w:spacing w:after="0" w:line="240" w:lineRule="auto"/>
        <w:rPr>
          <w:rFonts w:cstheme="minorHAnsi"/>
        </w:rPr>
      </w:pPr>
    </w:p>
    <w:p w14:paraId="68D5ED85" w14:textId="77777777" w:rsidR="00470F0C" w:rsidRPr="00B4472C" w:rsidRDefault="00470F0C" w:rsidP="005B1795">
      <w:pPr>
        <w:autoSpaceDE w:val="0"/>
        <w:autoSpaceDN w:val="0"/>
        <w:adjustRightInd w:val="0"/>
        <w:spacing w:after="0" w:line="240" w:lineRule="auto"/>
        <w:rPr>
          <w:rFonts w:cstheme="minorHAnsi"/>
        </w:rPr>
      </w:pPr>
    </w:p>
    <w:p w14:paraId="718FF9EA" w14:textId="77777777" w:rsidR="00470F0C" w:rsidRDefault="00470F0C" w:rsidP="005B1795">
      <w:pPr>
        <w:autoSpaceDE w:val="0"/>
        <w:autoSpaceDN w:val="0"/>
        <w:adjustRightInd w:val="0"/>
        <w:spacing w:after="0" w:line="240" w:lineRule="auto"/>
        <w:rPr>
          <w:rFonts w:cstheme="minorHAnsi"/>
        </w:rPr>
        <w:sectPr w:rsidR="00470F0C" w:rsidSect="00470F0C">
          <w:type w:val="continuous"/>
          <w:pgSz w:w="12240" w:h="15840"/>
          <w:pgMar w:top="720" w:right="720" w:bottom="720" w:left="720" w:header="720" w:footer="720" w:gutter="0"/>
          <w:cols w:num="2" w:space="720"/>
          <w:docGrid w:linePitch="360"/>
        </w:sectPr>
      </w:pPr>
    </w:p>
    <w:p w14:paraId="4C4F9983" w14:textId="4D91E877" w:rsidR="005B1795" w:rsidRPr="00B4472C" w:rsidRDefault="00470F0C" w:rsidP="005B1795">
      <w:pPr>
        <w:autoSpaceDE w:val="0"/>
        <w:autoSpaceDN w:val="0"/>
        <w:adjustRightInd w:val="0"/>
        <w:spacing w:after="0" w:line="240" w:lineRule="auto"/>
        <w:rPr>
          <w:rFonts w:cstheme="minorHAnsi"/>
        </w:rPr>
      </w:pPr>
      <w:r>
        <w:rPr>
          <w:rFonts w:cstheme="minorHAnsi"/>
        </w:rPr>
        <w:lastRenderedPageBreak/>
        <w:t>Part I</w:t>
      </w:r>
      <w:r w:rsidR="00B4472C" w:rsidRPr="00B4472C">
        <w:rPr>
          <w:rFonts w:cstheme="minorHAnsi"/>
        </w:rPr>
        <w:t>I</w:t>
      </w:r>
      <w:r w:rsidR="00DF43DF" w:rsidRPr="00B4472C">
        <w:rPr>
          <w:rFonts w:cstheme="minorHAnsi"/>
        </w:rPr>
        <w:t xml:space="preserve">: </w:t>
      </w:r>
      <w:r w:rsidR="005B1795" w:rsidRPr="00B4472C">
        <w:rPr>
          <w:rFonts w:cstheme="minorHAnsi"/>
        </w:rPr>
        <w:t xml:space="preserve">The right typeface can create a mood or emotion, attract a specific audience, </w:t>
      </w:r>
      <w:r w:rsidR="00D9108D" w:rsidRPr="00B4472C">
        <w:rPr>
          <w:rFonts w:cstheme="minorHAnsi"/>
        </w:rPr>
        <w:t xml:space="preserve">or </w:t>
      </w:r>
      <w:r w:rsidR="005B1795" w:rsidRPr="00B4472C">
        <w:rPr>
          <w:rFonts w:cstheme="minorHAnsi"/>
        </w:rPr>
        <w:t xml:space="preserve">sell a product or an idea. </w:t>
      </w:r>
      <w:r w:rsidR="00D9108D" w:rsidRPr="00B4472C">
        <w:rPr>
          <w:rFonts w:cstheme="minorHAnsi"/>
        </w:rPr>
        <w:t xml:space="preserve"> </w:t>
      </w:r>
      <w:r w:rsidR="005B1795" w:rsidRPr="00B4472C">
        <w:rPr>
          <w:rFonts w:cstheme="minorHAnsi"/>
        </w:rPr>
        <w:t>There are hundreds to choose from and many ways to use them.</w:t>
      </w:r>
    </w:p>
    <w:p w14:paraId="24C1239D" w14:textId="77777777" w:rsidR="005B1795" w:rsidRPr="00B4472C" w:rsidRDefault="005B1795" w:rsidP="005B1795">
      <w:pPr>
        <w:autoSpaceDE w:val="0"/>
        <w:autoSpaceDN w:val="0"/>
        <w:adjustRightInd w:val="0"/>
        <w:spacing w:after="0" w:line="240" w:lineRule="auto"/>
        <w:rPr>
          <w:rFonts w:cstheme="minorHAnsi"/>
        </w:rPr>
      </w:pPr>
    </w:p>
    <w:p w14:paraId="69078D40" w14:textId="429FA091" w:rsidR="00222BDF" w:rsidRPr="00DF43DF" w:rsidRDefault="00470F0C" w:rsidP="005B1795">
      <w:pPr>
        <w:pStyle w:val="ListParagraph"/>
        <w:numPr>
          <w:ilvl w:val="0"/>
          <w:numId w:val="1"/>
        </w:numPr>
        <w:autoSpaceDE w:val="0"/>
        <w:autoSpaceDN w:val="0"/>
        <w:adjustRightInd w:val="0"/>
        <w:spacing w:after="0" w:line="240" w:lineRule="auto"/>
        <w:rPr>
          <w:rFonts w:cstheme="minorHAnsi"/>
        </w:rPr>
      </w:pPr>
      <w:r>
        <w:rPr>
          <w:rFonts w:cstheme="minorHAnsi"/>
        </w:rPr>
        <w:t>Select three words:</w:t>
      </w:r>
    </w:p>
    <w:p w14:paraId="61C2B1A8" w14:textId="2DFA0755" w:rsidR="00222BDF" w:rsidRPr="00DF43DF" w:rsidRDefault="00470F0C" w:rsidP="005B1795">
      <w:pPr>
        <w:pStyle w:val="ListParagraph"/>
        <w:numPr>
          <w:ilvl w:val="1"/>
          <w:numId w:val="1"/>
        </w:numPr>
        <w:autoSpaceDE w:val="0"/>
        <w:autoSpaceDN w:val="0"/>
        <w:adjustRightInd w:val="0"/>
        <w:spacing w:after="0" w:line="240" w:lineRule="auto"/>
        <w:rPr>
          <w:rFonts w:cstheme="minorHAnsi"/>
        </w:rPr>
      </w:pPr>
      <w:r>
        <w:rPr>
          <w:rFonts w:cstheme="minorHAnsi"/>
        </w:rPr>
        <w:t>One</w:t>
      </w:r>
      <w:r w:rsidR="005B1795" w:rsidRPr="00DF43DF">
        <w:rPr>
          <w:rFonts w:cstheme="minorHAnsi"/>
        </w:rPr>
        <w:t xml:space="preserve"> place</w:t>
      </w:r>
    </w:p>
    <w:p w14:paraId="052658F8" w14:textId="2483B772" w:rsidR="00222BDF" w:rsidRPr="00DF43DF" w:rsidRDefault="00470F0C" w:rsidP="005B1795">
      <w:pPr>
        <w:pStyle w:val="ListParagraph"/>
        <w:numPr>
          <w:ilvl w:val="1"/>
          <w:numId w:val="1"/>
        </w:numPr>
        <w:autoSpaceDE w:val="0"/>
        <w:autoSpaceDN w:val="0"/>
        <w:adjustRightInd w:val="0"/>
        <w:spacing w:after="0" w:line="240" w:lineRule="auto"/>
        <w:rPr>
          <w:rFonts w:cstheme="minorHAnsi"/>
        </w:rPr>
      </w:pPr>
      <w:r>
        <w:rPr>
          <w:rFonts w:cstheme="minorHAnsi"/>
        </w:rPr>
        <w:t>One</w:t>
      </w:r>
      <w:r w:rsidR="005B1795" w:rsidRPr="00DF43DF">
        <w:rPr>
          <w:rFonts w:cstheme="minorHAnsi"/>
        </w:rPr>
        <w:t xml:space="preserve"> thing</w:t>
      </w:r>
    </w:p>
    <w:p w14:paraId="2B2FDAE4" w14:textId="7E2C8971" w:rsidR="005B1795" w:rsidRDefault="00470F0C" w:rsidP="005B1795">
      <w:pPr>
        <w:pStyle w:val="ListParagraph"/>
        <w:numPr>
          <w:ilvl w:val="1"/>
          <w:numId w:val="1"/>
        </w:numPr>
        <w:autoSpaceDE w:val="0"/>
        <w:autoSpaceDN w:val="0"/>
        <w:adjustRightInd w:val="0"/>
        <w:spacing w:after="0" w:line="240" w:lineRule="auto"/>
        <w:rPr>
          <w:rFonts w:cstheme="minorHAnsi"/>
        </w:rPr>
      </w:pPr>
      <w:r>
        <w:rPr>
          <w:rFonts w:cstheme="minorHAnsi"/>
        </w:rPr>
        <w:t>One</w:t>
      </w:r>
      <w:r w:rsidR="005B1795" w:rsidRPr="00DF43DF">
        <w:rPr>
          <w:rFonts w:cstheme="minorHAnsi"/>
        </w:rPr>
        <w:t xml:space="preserve"> person</w:t>
      </w:r>
      <w:r>
        <w:rPr>
          <w:rFonts w:cstheme="minorHAnsi"/>
        </w:rPr>
        <w:t xml:space="preserve"> (yourself, a friend or family member, someone famous/historical)</w:t>
      </w:r>
    </w:p>
    <w:p w14:paraId="7E45A79A" w14:textId="77777777" w:rsidR="00470F0C" w:rsidRDefault="00470F0C" w:rsidP="00470F0C">
      <w:pPr>
        <w:pStyle w:val="ListParagraph"/>
        <w:autoSpaceDE w:val="0"/>
        <w:autoSpaceDN w:val="0"/>
        <w:adjustRightInd w:val="0"/>
        <w:spacing w:after="0" w:line="240" w:lineRule="auto"/>
        <w:ind w:left="1440"/>
        <w:rPr>
          <w:rFonts w:cstheme="minorHAnsi"/>
        </w:rPr>
      </w:pPr>
    </w:p>
    <w:p w14:paraId="00DFAA2E" w14:textId="437C552A" w:rsidR="00470F0C" w:rsidRPr="00DF43DF" w:rsidRDefault="00470F0C" w:rsidP="00470F0C">
      <w:pPr>
        <w:pStyle w:val="ListParagraph"/>
        <w:numPr>
          <w:ilvl w:val="0"/>
          <w:numId w:val="1"/>
        </w:numPr>
        <w:autoSpaceDE w:val="0"/>
        <w:autoSpaceDN w:val="0"/>
        <w:adjustRightInd w:val="0"/>
        <w:spacing w:after="0" w:line="240" w:lineRule="auto"/>
        <w:rPr>
          <w:rFonts w:cstheme="minorHAnsi"/>
        </w:rPr>
      </w:pPr>
      <w:r>
        <w:rPr>
          <w:rFonts w:cstheme="minorHAnsi"/>
        </w:rPr>
        <w:t>Write each word in a typeface that expresses the meaning of that word, or provokes emotion or mood.</w:t>
      </w:r>
    </w:p>
    <w:p w14:paraId="65ED2A87" w14:textId="77777777" w:rsidR="00222BDF" w:rsidRPr="00DF43DF" w:rsidRDefault="00222BDF" w:rsidP="005B1795">
      <w:pPr>
        <w:autoSpaceDE w:val="0"/>
        <w:autoSpaceDN w:val="0"/>
        <w:adjustRightInd w:val="0"/>
        <w:spacing w:after="0" w:line="240" w:lineRule="auto"/>
        <w:rPr>
          <w:rFonts w:cstheme="minorHAnsi"/>
        </w:rPr>
      </w:pPr>
    </w:p>
    <w:p w14:paraId="568564BE" w14:textId="31797904" w:rsidR="00B97D1D" w:rsidRPr="00DF43DF" w:rsidRDefault="005B1795" w:rsidP="005B1795">
      <w:pPr>
        <w:autoSpaceDE w:val="0"/>
        <w:autoSpaceDN w:val="0"/>
        <w:adjustRightInd w:val="0"/>
        <w:spacing w:after="0" w:line="240" w:lineRule="auto"/>
        <w:rPr>
          <w:rFonts w:cstheme="minorHAnsi"/>
        </w:rPr>
      </w:pPr>
      <w:r w:rsidRPr="00DF43DF">
        <w:rPr>
          <w:rFonts w:cstheme="minorHAnsi"/>
        </w:rPr>
        <w:t xml:space="preserve">For instance: a very bold, blocky face for “tractor”, a delicate face for “rose,” an elaborate face for “Rio.” </w:t>
      </w:r>
    </w:p>
    <w:p w14:paraId="58278BDA" w14:textId="77777777" w:rsidR="00470F0C" w:rsidRDefault="00470F0C" w:rsidP="005B1795">
      <w:pPr>
        <w:autoSpaceDE w:val="0"/>
        <w:autoSpaceDN w:val="0"/>
        <w:adjustRightInd w:val="0"/>
        <w:spacing w:after="0" w:line="240" w:lineRule="auto"/>
        <w:rPr>
          <w:rFonts w:cstheme="minorHAnsi"/>
        </w:rPr>
        <w:sectPr w:rsidR="00470F0C" w:rsidSect="00470F0C">
          <w:type w:val="continuous"/>
          <w:pgSz w:w="12240" w:h="15840"/>
          <w:pgMar w:top="720" w:right="720" w:bottom="720" w:left="720" w:header="720" w:footer="720" w:gutter="0"/>
          <w:cols w:space="720"/>
          <w:docGrid w:linePitch="360"/>
        </w:sectPr>
      </w:pPr>
    </w:p>
    <w:p w14:paraId="5676B5D9" w14:textId="3B737A4C" w:rsidR="009C68F5" w:rsidRDefault="009C68F5" w:rsidP="005B1795">
      <w:pPr>
        <w:autoSpaceDE w:val="0"/>
        <w:autoSpaceDN w:val="0"/>
        <w:adjustRightInd w:val="0"/>
        <w:spacing w:after="0" w:line="240" w:lineRule="auto"/>
        <w:rPr>
          <w:rFonts w:cstheme="minorHAnsi"/>
        </w:rPr>
      </w:pPr>
    </w:p>
    <w:sectPr w:rsidR="009C68F5" w:rsidSect="00470F0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DD2"/>
    <w:multiLevelType w:val="hybridMultilevel"/>
    <w:tmpl w:val="291C7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95"/>
    <w:rsid w:val="00222BDF"/>
    <w:rsid w:val="002F160A"/>
    <w:rsid w:val="00470F0C"/>
    <w:rsid w:val="005A0329"/>
    <w:rsid w:val="005B1795"/>
    <w:rsid w:val="006A4561"/>
    <w:rsid w:val="00775320"/>
    <w:rsid w:val="007D350E"/>
    <w:rsid w:val="009C68F5"/>
    <w:rsid w:val="00B4472C"/>
    <w:rsid w:val="00B97D1D"/>
    <w:rsid w:val="00D24F8A"/>
    <w:rsid w:val="00D9108D"/>
    <w:rsid w:val="00DF43DF"/>
    <w:rsid w:val="00E91CDA"/>
    <w:rsid w:val="00EC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4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Lacks</dc:creator>
  <cp:lastModifiedBy>Kate Lacks</cp:lastModifiedBy>
  <cp:revision>2</cp:revision>
  <dcterms:created xsi:type="dcterms:W3CDTF">2014-11-05T16:15:00Z</dcterms:created>
  <dcterms:modified xsi:type="dcterms:W3CDTF">2014-11-05T16:15:00Z</dcterms:modified>
</cp:coreProperties>
</file>